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2BC8" w:rsidRDefault="00633CB4">
      <w:pPr>
        <w:jc w:val="center"/>
      </w:pPr>
      <w:r>
        <w:rPr>
          <w:rFonts w:ascii="Times New Roman" w:eastAsia="Times New Roman" w:hAnsi="Times New Roman" w:cs="Times New Roman"/>
          <w:b/>
          <w:sz w:val="24"/>
          <w:szCs w:val="24"/>
        </w:rPr>
        <w:t>REGULAMIN KONKURSU</w:t>
      </w:r>
    </w:p>
    <w:p w:rsidR="009C2BC8" w:rsidRDefault="00633CB4">
      <w:pPr>
        <w:jc w:val="center"/>
      </w:pPr>
      <w:r>
        <w:rPr>
          <w:rFonts w:ascii="Times New Roman" w:eastAsia="Times New Roman" w:hAnsi="Times New Roman" w:cs="Times New Roman"/>
          <w:sz w:val="24"/>
          <w:szCs w:val="24"/>
        </w:rPr>
        <w:t>“</w:t>
      </w:r>
      <w:r w:rsidR="000A7394">
        <w:rPr>
          <w:rFonts w:ascii="Times New Roman" w:eastAsia="Times New Roman" w:hAnsi="Times New Roman" w:cs="Times New Roman"/>
          <w:sz w:val="24"/>
          <w:szCs w:val="24"/>
        </w:rPr>
        <w:t>Modnie do pracy”</w:t>
      </w:r>
      <w:r>
        <w:rPr>
          <w:rFonts w:ascii="Times New Roman" w:eastAsia="Times New Roman" w:hAnsi="Times New Roman" w:cs="Times New Roman"/>
          <w:sz w:val="24"/>
          <w:szCs w:val="24"/>
        </w:rPr>
        <w:t xml:space="preserve"> </w:t>
      </w:r>
      <w:r w:rsidR="00AD0ACD">
        <w:rPr>
          <w:rFonts w:ascii="Times New Roman" w:eastAsia="Times New Roman" w:hAnsi="Times New Roman" w:cs="Times New Roman"/>
          <w:sz w:val="24"/>
          <w:szCs w:val="24"/>
        </w:rPr>
        <w:t xml:space="preserve">ELLE x </w:t>
      </w:r>
      <w:proofErr w:type="spellStart"/>
      <w:r w:rsidR="00AD0ACD">
        <w:rPr>
          <w:rFonts w:ascii="Times New Roman" w:eastAsia="Times New Roman" w:hAnsi="Times New Roman" w:cs="Times New Roman"/>
          <w:sz w:val="24"/>
          <w:szCs w:val="24"/>
        </w:rPr>
        <w:t>Zalando</w:t>
      </w:r>
      <w:proofErr w:type="spellEnd"/>
    </w:p>
    <w:p w:rsidR="009C2BC8" w:rsidRDefault="009C2BC8">
      <w:pPr>
        <w:jc w:val="both"/>
      </w:pPr>
    </w:p>
    <w:p w:rsidR="009C2BC8" w:rsidRDefault="009C2BC8">
      <w:pPr>
        <w:jc w:val="both"/>
      </w:pPr>
    </w:p>
    <w:p w:rsidR="009C2BC8" w:rsidRDefault="00633CB4">
      <w:pPr>
        <w:jc w:val="center"/>
      </w:pPr>
      <w:r>
        <w:rPr>
          <w:rFonts w:ascii="Times New Roman" w:eastAsia="Times New Roman" w:hAnsi="Times New Roman" w:cs="Times New Roman"/>
          <w:b/>
          <w:sz w:val="24"/>
          <w:szCs w:val="24"/>
        </w:rPr>
        <w:t>1. ORGANIZATOR KONKURSU</w:t>
      </w:r>
    </w:p>
    <w:p w:rsidR="009C2BC8" w:rsidRDefault="009C2BC8">
      <w:pPr>
        <w:ind w:left="426"/>
        <w:jc w:val="both"/>
      </w:pPr>
    </w:p>
    <w:p w:rsidR="009C2BC8" w:rsidRDefault="00633CB4">
      <w:pPr>
        <w:jc w:val="both"/>
      </w:pPr>
      <w:r>
        <w:rPr>
          <w:rFonts w:ascii="Times New Roman" w:eastAsia="Times New Roman" w:hAnsi="Times New Roman" w:cs="Times New Roman"/>
          <w:sz w:val="24"/>
          <w:szCs w:val="24"/>
        </w:rPr>
        <w:t>1.1. Organizatorem Konkursu jest: </w:t>
      </w:r>
    </w:p>
    <w:p w:rsidR="009C2BC8" w:rsidRDefault="000A7394">
      <w:pPr>
        <w:rPr>
          <w:rFonts w:ascii="Times New Roman" w:eastAsia="Times New Roman" w:hAnsi="Times New Roman" w:cs="Times New Roman"/>
          <w:sz w:val="24"/>
          <w:szCs w:val="24"/>
        </w:rPr>
      </w:pPr>
      <w:r w:rsidRPr="000A7394">
        <w:rPr>
          <w:rFonts w:ascii="Times New Roman" w:eastAsia="Times New Roman" w:hAnsi="Times New Roman" w:cs="Times New Roman"/>
          <w:sz w:val="24"/>
          <w:szCs w:val="24"/>
        </w:rPr>
        <w:t>Burda Media Polska Sp. z o.o., z siedzibą przy ul. Marynarskiej 15, 02-674 Warszawa. Spółka wpisana do Krajowego Rejestru Sądowego prowadzonego przez Sąd Rejonowy dla m.st. Warszawy, XIII Wydział Gospodarczy Krajowego Rejestru Sądowego, pod numerem KRS 0000257211., REGON 020290650, NIP PL1010001332.</w:t>
      </w:r>
      <w:r w:rsidR="00633CB4">
        <w:rPr>
          <w:rFonts w:ascii="Times New Roman" w:eastAsia="Times New Roman" w:hAnsi="Times New Roman" w:cs="Times New Roman"/>
          <w:sz w:val="24"/>
          <w:szCs w:val="24"/>
        </w:rPr>
        <w:t xml:space="preserve">, wydawca miesięcznika </w:t>
      </w:r>
      <w:r>
        <w:rPr>
          <w:rFonts w:ascii="Times New Roman" w:eastAsia="Times New Roman" w:hAnsi="Times New Roman" w:cs="Times New Roman"/>
          <w:sz w:val="24"/>
          <w:szCs w:val="24"/>
        </w:rPr>
        <w:t>ELLE</w:t>
      </w:r>
      <w:r w:rsidR="00633CB4">
        <w:rPr>
          <w:rFonts w:ascii="Times New Roman" w:eastAsia="Times New Roman" w:hAnsi="Times New Roman" w:cs="Times New Roman"/>
          <w:sz w:val="24"/>
          <w:szCs w:val="24"/>
        </w:rPr>
        <w:t xml:space="preserve"> (dalej: Burda)</w:t>
      </w:r>
    </w:p>
    <w:p w:rsidR="000A7394" w:rsidRDefault="000A7394"/>
    <w:p w:rsidR="009C2BC8" w:rsidRDefault="000A7394">
      <w:r>
        <w:rPr>
          <w:rFonts w:ascii="Times New Roman" w:eastAsia="Times New Roman" w:hAnsi="Times New Roman" w:cs="Times New Roman"/>
          <w:sz w:val="24"/>
          <w:szCs w:val="24"/>
        </w:rPr>
        <w:t>1.2 Partnerem Konkursu jest</w:t>
      </w:r>
      <w:r w:rsidR="00633CB4">
        <w:rPr>
          <w:rFonts w:ascii="Times New Roman" w:eastAsia="Times New Roman" w:hAnsi="Times New Roman" w:cs="Times New Roman"/>
          <w:sz w:val="24"/>
          <w:szCs w:val="24"/>
        </w:rPr>
        <w:t>:</w:t>
      </w:r>
    </w:p>
    <w:p w:rsidR="009C2BC8" w:rsidRDefault="000A7394">
      <w:pPr>
        <w:spacing w:line="240" w:lineRule="auto"/>
      </w:pPr>
      <w:proofErr w:type="spellStart"/>
      <w:r w:rsidRPr="000A7394">
        <w:rPr>
          <w:rFonts w:ascii="Times New Roman" w:eastAsia="Times New Roman" w:hAnsi="Times New Roman" w:cs="Times New Roman"/>
          <w:sz w:val="24"/>
          <w:szCs w:val="24"/>
        </w:rPr>
        <w:t>Zalando</w:t>
      </w:r>
      <w:proofErr w:type="spellEnd"/>
      <w:r w:rsidRPr="000A7394">
        <w:rPr>
          <w:rFonts w:ascii="Times New Roman" w:eastAsia="Times New Roman" w:hAnsi="Times New Roman" w:cs="Times New Roman"/>
          <w:sz w:val="24"/>
          <w:szCs w:val="24"/>
        </w:rPr>
        <w:t xml:space="preserve"> SE, Tamara-</w:t>
      </w:r>
      <w:proofErr w:type="spellStart"/>
      <w:r w:rsidRPr="000A7394">
        <w:rPr>
          <w:rFonts w:ascii="Times New Roman" w:eastAsia="Times New Roman" w:hAnsi="Times New Roman" w:cs="Times New Roman"/>
          <w:sz w:val="24"/>
          <w:szCs w:val="24"/>
        </w:rPr>
        <w:t>Danz</w:t>
      </w:r>
      <w:proofErr w:type="spellEnd"/>
      <w:r w:rsidRPr="000A7394">
        <w:rPr>
          <w:rFonts w:ascii="Times New Roman" w:eastAsia="Times New Roman" w:hAnsi="Times New Roman" w:cs="Times New Roman"/>
          <w:sz w:val="24"/>
          <w:szCs w:val="24"/>
        </w:rPr>
        <w:t>-Str. 1 10243 Berlin</w:t>
      </w:r>
      <w:r w:rsidR="00633CB4">
        <w:rPr>
          <w:rFonts w:ascii="Times New Roman" w:eastAsia="Times New Roman" w:hAnsi="Times New Roman" w:cs="Times New Roman"/>
          <w:sz w:val="24"/>
          <w:szCs w:val="24"/>
        </w:rPr>
        <w:t xml:space="preserve"> (dalej: </w:t>
      </w:r>
      <w:proofErr w:type="spellStart"/>
      <w:r>
        <w:rPr>
          <w:rFonts w:ascii="Times New Roman" w:eastAsia="Times New Roman" w:hAnsi="Times New Roman" w:cs="Times New Roman"/>
          <w:sz w:val="24"/>
          <w:szCs w:val="24"/>
        </w:rPr>
        <w:t>Zalando</w:t>
      </w:r>
      <w:proofErr w:type="spellEnd"/>
      <w:r w:rsidR="00633CB4">
        <w:rPr>
          <w:rFonts w:ascii="Times New Roman" w:eastAsia="Times New Roman" w:hAnsi="Times New Roman" w:cs="Times New Roman"/>
          <w:sz w:val="24"/>
          <w:szCs w:val="24"/>
        </w:rPr>
        <w:t xml:space="preserve">). </w:t>
      </w:r>
    </w:p>
    <w:p w:rsidR="009C2BC8" w:rsidRDefault="009C2BC8"/>
    <w:p w:rsidR="009C2BC8" w:rsidRDefault="009C2BC8">
      <w:pPr>
        <w:jc w:val="both"/>
      </w:pPr>
    </w:p>
    <w:p w:rsidR="009C2BC8" w:rsidRDefault="00633CB4">
      <w:pPr>
        <w:jc w:val="center"/>
      </w:pPr>
      <w:r>
        <w:rPr>
          <w:rFonts w:ascii="Times New Roman" w:eastAsia="Times New Roman" w:hAnsi="Times New Roman" w:cs="Times New Roman"/>
          <w:b/>
          <w:sz w:val="24"/>
          <w:szCs w:val="24"/>
        </w:rPr>
        <w:t>2. UCZESTNICTWO W KONKURSIE</w:t>
      </w:r>
    </w:p>
    <w:p w:rsidR="009C2BC8" w:rsidRDefault="009C2BC8">
      <w:pPr>
        <w:jc w:val="both"/>
      </w:pPr>
    </w:p>
    <w:p w:rsidR="009C2BC8" w:rsidRDefault="00633CB4">
      <w:pPr>
        <w:jc w:val="both"/>
      </w:pPr>
      <w:r>
        <w:rPr>
          <w:rFonts w:ascii="Times New Roman" w:eastAsia="Times New Roman" w:hAnsi="Times New Roman" w:cs="Times New Roman"/>
          <w:sz w:val="24"/>
          <w:szCs w:val="24"/>
        </w:rPr>
        <w:t>2.1. Uczestniczyć w Konkursie mogą wszystkie pełnoletnie osoby fizyczne, które do dnia 2</w:t>
      </w:r>
      <w:r w:rsidR="00182D7D">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D74352">
        <w:rPr>
          <w:rFonts w:ascii="Times New Roman" w:eastAsia="Times New Roman" w:hAnsi="Times New Roman" w:cs="Times New Roman"/>
          <w:sz w:val="24"/>
          <w:szCs w:val="24"/>
        </w:rPr>
        <w:t>lipc</w:t>
      </w:r>
      <w:r>
        <w:rPr>
          <w:rFonts w:ascii="Times New Roman" w:eastAsia="Times New Roman" w:hAnsi="Times New Roman" w:cs="Times New Roman"/>
          <w:sz w:val="24"/>
          <w:szCs w:val="24"/>
        </w:rPr>
        <w:t xml:space="preserve">a 2016 r. do godziny 23.59 dokonają zgłoszenia, o którym mowa w punkcie 4.1., za wyjątkiem następujących osób: pracowników Organizatora i Sponsora oraz krewnych pracowników Organizatora i Sponsora w linii prostej i w bocznej. </w:t>
      </w:r>
    </w:p>
    <w:p w:rsidR="009C2BC8" w:rsidRDefault="009C2BC8">
      <w:pPr>
        <w:jc w:val="both"/>
      </w:pPr>
    </w:p>
    <w:p w:rsidR="009C2BC8" w:rsidRDefault="009C2BC8">
      <w:pPr>
        <w:jc w:val="both"/>
      </w:pPr>
    </w:p>
    <w:p w:rsidR="009C2BC8" w:rsidRDefault="00633CB4">
      <w:pPr>
        <w:jc w:val="center"/>
      </w:pPr>
      <w:r>
        <w:rPr>
          <w:rFonts w:ascii="Times New Roman" w:eastAsia="Times New Roman" w:hAnsi="Times New Roman" w:cs="Times New Roman"/>
          <w:b/>
          <w:sz w:val="24"/>
          <w:szCs w:val="24"/>
        </w:rPr>
        <w:t>3. CZAS TRWANIA KONKURSU</w:t>
      </w:r>
    </w:p>
    <w:p w:rsidR="009C2BC8" w:rsidRDefault="009C2BC8">
      <w:pPr>
        <w:jc w:val="both"/>
      </w:pPr>
    </w:p>
    <w:p w:rsidR="009C2BC8" w:rsidRDefault="00633CB4">
      <w:pPr>
        <w:jc w:val="both"/>
      </w:pPr>
      <w:r>
        <w:rPr>
          <w:rFonts w:ascii="Times New Roman" w:eastAsia="Times New Roman" w:hAnsi="Times New Roman" w:cs="Times New Roman"/>
          <w:sz w:val="24"/>
          <w:szCs w:val="24"/>
        </w:rPr>
        <w:t xml:space="preserve">3.1. Konkurs rozpoczyna się dnia </w:t>
      </w:r>
      <w:r w:rsidR="00182D7D">
        <w:rPr>
          <w:rFonts w:ascii="Times New Roman" w:eastAsia="Times New Roman" w:hAnsi="Times New Roman" w:cs="Times New Roman"/>
          <w:sz w:val="24"/>
          <w:szCs w:val="24"/>
        </w:rPr>
        <w:t>14</w:t>
      </w:r>
      <w:r w:rsidR="00D74352">
        <w:rPr>
          <w:rFonts w:ascii="Times New Roman" w:eastAsia="Times New Roman" w:hAnsi="Times New Roman" w:cs="Times New Roman"/>
          <w:sz w:val="24"/>
          <w:szCs w:val="24"/>
        </w:rPr>
        <w:t xml:space="preserve"> lipca</w:t>
      </w:r>
      <w:r>
        <w:rPr>
          <w:rFonts w:ascii="Times New Roman" w:eastAsia="Times New Roman" w:hAnsi="Times New Roman" w:cs="Times New Roman"/>
          <w:sz w:val="24"/>
          <w:szCs w:val="24"/>
        </w:rPr>
        <w:t xml:space="preserve"> 2016 </w:t>
      </w:r>
      <w:r w:rsidR="00182D7D">
        <w:rPr>
          <w:rFonts w:ascii="Times New Roman" w:eastAsia="Times New Roman" w:hAnsi="Times New Roman" w:cs="Times New Roman"/>
          <w:sz w:val="24"/>
          <w:szCs w:val="24"/>
        </w:rPr>
        <w:t>r. i trwać będzie do 28</w:t>
      </w:r>
      <w:r>
        <w:rPr>
          <w:rFonts w:ascii="Times New Roman" w:eastAsia="Times New Roman" w:hAnsi="Times New Roman" w:cs="Times New Roman"/>
          <w:sz w:val="24"/>
          <w:szCs w:val="24"/>
        </w:rPr>
        <w:t xml:space="preserve"> </w:t>
      </w:r>
      <w:r w:rsidR="00D74352">
        <w:rPr>
          <w:rFonts w:ascii="Times New Roman" w:eastAsia="Times New Roman" w:hAnsi="Times New Roman" w:cs="Times New Roman"/>
          <w:sz w:val="24"/>
          <w:szCs w:val="24"/>
        </w:rPr>
        <w:t>lipca</w:t>
      </w:r>
      <w:r>
        <w:rPr>
          <w:rFonts w:ascii="Times New Roman" w:eastAsia="Times New Roman" w:hAnsi="Times New Roman" w:cs="Times New Roman"/>
          <w:sz w:val="24"/>
          <w:szCs w:val="24"/>
        </w:rPr>
        <w:t xml:space="preserve"> 2016 r.</w:t>
      </w:r>
    </w:p>
    <w:p w:rsidR="009C2BC8" w:rsidRDefault="00633CB4">
      <w:pPr>
        <w:jc w:val="both"/>
      </w:pPr>
      <w:r>
        <w:rPr>
          <w:rFonts w:ascii="Times New Roman" w:eastAsia="Times New Roman" w:hAnsi="Times New Roman" w:cs="Times New Roman"/>
          <w:sz w:val="24"/>
          <w:szCs w:val="24"/>
        </w:rPr>
        <w:t>3.2. Rozstrzygnięcie Ko</w:t>
      </w:r>
      <w:r w:rsidR="00182D7D">
        <w:rPr>
          <w:rFonts w:ascii="Times New Roman" w:eastAsia="Times New Roman" w:hAnsi="Times New Roman" w:cs="Times New Roman"/>
          <w:sz w:val="24"/>
          <w:szCs w:val="24"/>
        </w:rPr>
        <w:t>nkursu nastąpi nie później niż 3 sierpni</w:t>
      </w:r>
      <w:r w:rsidR="00D7435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2016 r.  </w:t>
      </w:r>
    </w:p>
    <w:p w:rsidR="009C2BC8" w:rsidRDefault="009C2BC8">
      <w:pPr>
        <w:jc w:val="both"/>
      </w:pPr>
    </w:p>
    <w:p w:rsidR="009C2BC8" w:rsidRDefault="009C2BC8">
      <w:pPr>
        <w:jc w:val="both"/>
      </w:pPr>
    </w:p>
    <w:p w:rsidR="009C2BC8" w:rsidRDefault="00633CB4">
      <w:pPr>
        <w:jc w:val="center"/>
      </w:pPr>
      <w:r>
        <w:rPr>
          <w:rFonts w:ascii="Times New Roman" w:eastAsia="Times New Roman" w:hAnsi="Times New Roman" w:cs="Times New Roman"/>
          <w:b/>
          <w:sz w:val="24"/>
          <w:szCs w:val="24"/>
        </w:rPr>
        <w:t>4. ZASADY UCZESTNICTWA W KONKURSIE</w:t>
      </w:r>
    </w:p>
    <w:p w:rsidR="009C2BC8" w:rsidRDefault="009C2BC8">
      <w:pPr>
        <w:jc w:val="both"/>
      </w:pPr>
    </w:p>
    <w:p w:rsidR="009C2BC8" w:rsidRDefault="00633CB4">
      <w:pPr>
        <w:jc w:val="both"/>
      </w:pPr>
      <w:r>
        <w:rPr>
          <w:rFonts w:ascii="Times New Roman" w:eastAsia="Times New Roman" w:hAnsi="Times New Roman" w:cs="Times New Roman"/>
          <w:sz w:val="24"/>
          <w:szCs w:val="24"/>
        </w:rPr>
        <w:t xml:space="preserve">4.1. Aby wziąć udział w Konkursie należy </w:t>
      </w:r>
      <w:r w:rsidR="00D74352">
        <w:rPr>
          <w:rFonts w:ascii="Times New Roman" w:eastAsia="Times New Roman" w:hAnsi="Times New Roman" w:cs="Times New Roman"/>
          <w:sz w:val="24"/>
          <w:szCs w:val="24"/>
        </w:rPr>
        <w:t xml:space="preserve">dodać swoje zdjęcie w stylizacji do pracy poprzez swoje konto w aplikacji Instagram oraz oznaczyć je: </w:t>
      </w:r>
      <w:r w:rsidR="00D74352" w:rsidRPr="00AD0ACD">
        <w:rPr>
          <w:rFonts w:ascii="Times New Roman" w:eastAsia="Times New Roman" w:hAnsi="Times New Roman" w:cs="Times New Roman"/>
          <w:b/>
          <w:sz w:val="24"/>
          <w:szCs w:val="24"/>
        </w:rPr>
        <w:t>#</w:t>
      </w:r>
      <w:proofErr w:type="spellStart"/>
      <w:r w:rsidR="00D74352" w:rsidRPr="00AD0ACD">
        <w:rPr>
          <w:rFonts w:ascii="Times New Roman" w:eastAsia="Times New Roman" w:hAnsi="Times New Roman" w:cs="Times New Roman"/>
          <w:b/>
          <w:sz w:val="24"/>
          <w:szCs w:val="24"/>
        </w:rPr>
        <w:t>modniedopracy</w:t>
      </w:r>
      <w:proofErr w:type="spellEnd"/>
      <w:r w:rsidR="00D74352" w:rsidRPr="00AD0ACD">
        <w:rPr>
          <w:rFonts w:ascii="Times New Roman" w:eastAsia="Times New Roman" w:hAnsi="Times New Roman" w:cs="Times New Roman"/>
          <w:b/>
          <w:sz w:val="24"/>
          <w:szCs w:val="24"/>
        </w:rPr>
        <w:t xml:space="preserve"> @elle.pl @</w:t>
      </w:r>
      <w:proofErr w:type="spellStart"/>
      <w:r w:rsidR="00D74352" w:rsidRPr="00AD0ACD">
        <w:rPr>
          <w:rFonts w:ascii="Times New Roman" w:eastAsia="Times New Roman" w:hAnsi="Times New Roman" w:cs="Times New Roman"/>
          <w:b/>
          <w:sz w:val="24"/>
          <w:szCs w:val="24"/>
        </w:rPr>
        <w:t>zalando</w:t>
      </w:r>
      <w:proofErr w:type="spellEnd"/>
      <w:r w:rsidR="00D74352">
        <w:rPr>
          <w:rFonts w:ascii="Times New Roman" w:eastAsia="Times New Roman" w:hAnsi="Times New Roman" w:cs="Times New Roman"/>
          <w:sz w:val="24"/>
          <w:szCs w:val="24"/>
        </w:rPr>
        <w:t xml:space="preserve">. </w:t>
      </w:r>
    </w:p>
    <w:p w:rsidR="009C2BC8" w:rsidRDefault="00633CB4">
      <w:pPr>
        <w:jc w:val="both"/>
      </w:pPr>
      <w:r>
        <w:rPr>
          <w:rFonts w:ascii="Times New Roman" w:eastAsia="Times New Roman" w:hAnsi="Times New Roman" w:cs="Times New Roman"/>
          <w:sz w:val="24"/>
          <w:szCs w:val="24"/>
        </w:rPr>
        <w:t>4.2. Udział w Konkursie jest bezpłatny. </w:t>
      </w:r>
    </w:p>
    <w:p w:rsidR="009C2BC8" w:rsidRDefault="00633CB4">
      <w:pPr>
        <w:jc w:val="both"/>
      </w:pPr>
      <w:r>
        <w:rPr>
          <w:rFonts w:ascii="Times New Roman" w:eastAsia="Times New Roman" w:hAnsi="Times New Roman" w:cs="Times New Roman"/>
          <w:sz w:val="24"/>
          <w:szCs w:val="24"/>
        </w:rPr>
        <w:t>4.3. Zgłoszenie do Konkursu jest równoznaczne z przyjęciem przez Uczestnika warunków niniejszego Regulaminu.</w:t>
      </w:r>
    </w:p>
    <w:p w:rsidR="009C2BC8" w:rsidRDefault="00633CB4">
      <w:pPr>
        <w:jc w:val="both"/>
      </w:pPr>
      <w:r>
        <w:rPr>
          <w:rFonts w:ascii="Times New Roman" w:eastAsia="Times New Roman" w:hAnsi="Times New Roman" w:cs="Times New Roman"/>
          <w:sz w:val="24"/>
          <w:szCs w:val="24"/>
        </w:rPr>
        <w:t>4.4. Uczestnik oświadcza i zapewnia, że posiada prawa autorskie do materiałów zgłoszonych do Konkursu (zdjęcie) i może je wykorzystywać w dowolny sposób oraz że nie ciążą na nich prawa osób trzecich.</w:t>
      </w:r>
    </w:p>
    <w:p w:rsidR="009C2BC8" w:rsidRDefault="00633CB4">
      <w:pPr>
        <w:jc w:val="both"/>
      </w:pPr>
      <w:r>
        <w:rPr>
          <w:rFonts w:ascii="Times New Roman" w:eastAsia="Times New Roman" w:hAnsi="Times New Roman" w:cs="Times New Roman"/>
          <w:sz w:val="24"/>
          <w:szCs w:val="24"/>
        </w:rPr>
        <w:t>4.5. Uczestnik Konkursu oświadcza, iż udziela Organizatorowi nieodpłatnej zgody na utrwalenie swojego wizerunku i jego publiczne rozpowszechnianie w przypadku, gdy zostanie on laureatem Konkursu. Odmowa udzielenia takiej zgody jest równoznaczna ze zrzeczeniem się nagrody przez Uczestnika.</w:t>
      </w:r>
    </w:p>
    <w:p w:rsidR="009C2BC8" w:rsidRDefault="00633CB4">
      <w:pPr>
        <w:jc w:val="both"/>
      </w:pPr>
      <w:r>
        <w:rPr>
          <w:rFonts w:ascii="Times New Roman" w:eastAsia="Times New Roman" w:hAnsi="Times New Roman" w:cs="Times New Roman"/>
          <w:sz w:val="24"/>
          <w:szCs w:val="24"/>
        </w:rPr>
        <w:lastRenderedPageBreak/>
        <w:t>4.6. W przypadku, gdyby osoby trzecie zgłosiły roszczenia wobec Organizatora wynikające z tytułu naruszeń praw, o których mowa w pkt. 4.4, Uczestnik zobowiązuje się do zaspokojenia roszczeń skierowanych do Organizatora z tych tytułów.</w:t>
      </w:r>
    </w:p>
    <w:p w:rsidR="009C2BC8" w:rsidRDefault="00633CB4">
      <w:pPr>
        <w:jc w:val="both"/>
      </w:pPr>
      <w:r>
        <w:rPr>
          <w:rFonts w:ascii="Times New Roman" w:eastAsia="Times New Roman" w:hAnsi="Times New Roman" w:cs="Times New Roman"/>
          <w:sz w:val="24"/>
          <w:szCs w:val="24"/>
        </w:rPr>
        <w:t>4.7. Biorąc udział w Konkursie uczestnik wyraża zgodę na przetwarzania swoich danych osobowych zgodnie z przepisami ustawy z dn. 29 sierpnia 1997 r. o ochronie danych osobowych (Dz. U. z 2002 r. Nr 101, poz. 926 tj. z późniejszymi zmianami). Celem przetwarzania danych osobowych jest przeprowadzenie Konkursu oraz prowadzenie w przyszłości przez Organizatora innych akcji marketingowych i statystycznych. Administratorem danych osobowych jest Organizator konkursu. Administrator Danych Osobowych zobowiązuje się dochowania wszelkiej staranności przy zbieraniu, przetwarzaniu oraz przechowywaniu danych osobowych uczestników Konkursu oraz przestrzeganie zaleceń Głównego Inspektoratu Ochrony Danych Osobowych.</w:t>
      </w:r>
    </w:p>
    <w:p w:rsidR="009C2BC8" w:rsidRDefault="00633CB4">
      <w:pPr>
        <w:jc w:val="both"/>
      </w:pPr>
      <w:r>
        <w:rPr>
          <w:rFonts w:ascii="Times New Roman" w:eastAsia="Times New Roman" w:hAnsi="Times New Roman" w:cs="Times New Roman"/>
          <w:sz w:val="24"/>
          <w:szCs w:val="24"/>
        </w:rPr>
        <w:t>Uczestnicy konkursu mają prawo do wglądu do swoich danych oraz ich poprawiania, aktualizacji, uzupełniania i usuwania.</w:t>
      </w:r>
    </w:p>
    <w:p w:rsidR="009C2BC8" w:rsidRDefault="009C2BC8">
      <w:pPr>
        <w:jc w:val="both"/>
      </w:pPr>
    </w:p>
    <w:p w:rsidR="009C2BC8" w:rsidRDefault="009C2BC8">
      <w:pPr>
        <w:ind w:left="426"/>
        <w:jc w:val="both"/>
      </w:pPr>
    </w:p>
    <w:p w:rsidR="009C2BC8" w:rsidRDefault="00633CB4">
      <w:pPr>
        <w:jc w:val="center"/>
      </w:pPr>
      <w:r>
        <w:rPr>
          <w:rFonts w:ascii="Times New Roman" w:eastAsia="Times New Roman" w:hAnsi="Times New Roman" w:cs="Times New Roman"/>
          <w:b/>
          <w:sz w:val="24"/>
          <w:szCs w:val="24"/>
        </w:rPr>
        <w:t>5. ZASADY WYŁONIENIA ZWYCIĘZCY I OFEROWANE NAGRODY</w:t>
      </w:r>
    </w:p>
    <w:p w:rsidR="009C2BC8" w:rsidRDefault="009C2BC8">
      <w:pPr>
        <w:jc w:val="center"/>
      </w:pPr>
    </w:p>
    <w:p w:rsidR="009C2BC8" w:rsidRDefault="00633CB4">
      <w:pPr>
        <w:jc w:val="both"/>
      </w:pPr>
      <w:r>
        <w:rPr>
          <w:rFonts w:ascii="Times New Roman" w:eastAsia="Times New Roman" w:hAnsi="Times New Roman" w:cs="Times New Roman"/>
          <w:sz w:val="24"/>
          <w:szCs w:val="24"/>
        </w:rPr>
        <w:t xml:space="preserve">5.1. Nadesłane przez Uczestników zgłoszenia będą oceniane przez jury w składzie: przedstawiciele redakcji </w:t>
      </w:r>
      <w:r w:rsidR="00D74352">
        <w:rPr>
          <w:rFonts w:ascii="Times New Roman" w:eastAsia="Times New Roman" w:hAnsi="Times New Roman" w:cs="Times New Roman"/>
          <w:sz w:val="24"/>
          <w:szCs w:val="24"/>
        </w:rPr>
        <w:t>ELLE</w:t>
      </w:r>
      <w:r>
        <w:rPr>
          <w:rFonts w:ascii="Times New Roman" w:eastAsia="Times New Roman" w:hAnsi="Times New Roman" w:cs="Times New Roman"/>
          <w:sz w:val="24"/>
          <w:szCs w:val="24"/>
        </w:rPr>
        <w:t xml:space="preserve"> (dzi</w:t>
      </w:r>
      <w:r w:rsidR="00D74352">
        <w:rPr>
          <w:rFonts w:ascii="Times New Roman" w:eastAsia="Times New Roman" w:hAnsi="Times New Roman" w:cs="Times New Roman"/>
          <w:sz w:val="24"/>
          <w:szCs w:val="24"/>
        </w:rPr>
        <w:t xml:space="preserve">ał Mody i Urody) oraz przedstawiciele </w:t>
      </w:r>
      <w:proofErr w:type="spellStart"/>
      <w:r w:rsidR="00D74352">
        <w:rPr>
          <w:rFonts w:ascii="Times New Roman" w:eastAsia="Times New Roman" w:hAnsi="Times New Roman" w:cs="Times New Roman"/>
          <w:sz w:val="24"/>
          <w:szCs w:val="24"/>
        </w:rPr>
        <w:t>Zalando</w:t>
      </w:r>
      <w:proofErr w:type="spellEnd"/>
      <w:r w:rsidR="00D74352">
        <w:rPr>
          <w:rFonts w:ascii="Times New Roman" w:eastAsia="Times New Roman" w:hAnsi="Times New Roman" w:cs="Times New Roman"/>
          <w:sz w:val="24"/>
          <w:szCs w:val="24"/>
        </w:rPr>
        <w:t xml:space="preserve">. </w:t>
      </w:r>
    </w:p>
    <w:p w:rsidR="009C2BC8" w:rsidRDefault="00633CB4">
      <w:pPr>
        <w:jc w:val="both"/>
      </w:pPr>
      <w:r>
        <w:rPr>
          <w:rFonts w:ascii="Times New Roman" w:eastAsia="Times New Roman" w:hAnsi="Times New Roman" w:cs="Times New Roman"/>
          <w:sz w:val="24"/>
          <w:szCs w:val="24"/>
        </w:rPr>
        <w:t xml:space="preserve">5.2. Spośród nadesłanych zgłoszeń jury konkursu wybierze 3 najciekawsze zgłoszenia. Autorzy wytypowanych przez jury zgłoszeń zostaną </w:t>
      </w:r>
      <w:r w:rsidR="00D74352">
        <w:rPr>
          <w:rFonts w:ascii="Times New Roman" w:eastAsia="Times New Roman" w:hAnsi="Times New Roman" w:cs="Times New Roman"/>
          <w:sz w:val="24"/>
          <w:szCs w:val="24"/>
        </w:rPr>
        <w:t xml:space="preserve">nagrodzeni </w:t>
      </w:r>
      <w:r w:rsidR="00182D7D">
        <w:rPr>
          <w:rFonts w:ascii="Times New Roman" w:eastAsia="Times New Roman" w:hAnsi="Times New Roman" w:cs="Times New Roman"/>
          <w:sz w:val="24"/>
          <w:szCs w:val="24"/>
        </w:rPr>
        <w:t>kartą upominkową</w:t>
      </w:r>
      <w:r w:rsidR="00D74352">
        <w:rPr>
          <w:rFonts w:ascii="Times New Roman" w:eastAsia="Times New Roman" w:hAnsi="Times New Roman" w:cs="Times New Roman"/>
          <w:sz w:val="24"/>
          <w:szCs w:val="24"/>
        </w:rPr>
        <w:t xml:space="preserve"> o wartości 1000 zł brutto na zakupy w Zalando.pl. </w:t>
      </w:r>
    </w:p>
    <w:p w:rsidR="009C2BC8" w:rsidRDefault="00633CB4">
      <w:pPr>
        <w:jc w:val="both"/>
      </w:pPr>
      <w:r>
        <w:rPr>
          <w:rFonts w:ascii="Times New Roman" w:eastAsia="Times New Roman" w:hAnsi="Times New Roman" w:cs="Times New Roman"/>
          <w:sz w:val="24"/>
          <w:szCs w:val="24"/>
        </w:rPr>
        <w:t>5.3</w:t>
      </w:r>
      <w:r w:rsidR="00D74352">
        <w:rPr>
          <w:rFonts w:ascii="Times New Roman" w:eastAsia="Times New Roman" w:hAnsi="Times New Roman" w:cs="Times New Roman"/>
          <w:sz w:val="24"/>
          <w:szCs w:val="24"/>
        </w:rPr>
        <w:t xml:space="preserve"> </w:t>
      </w:r>
      <w:r w:rsidR="00182D7D">
        <w:rPr>
          <w:rFonts w:ascii="Times New Roman" w:eastAsia="Times New Roman" w:hAnsi="Times New Roman" w:cs="Times New Roman"/>
          <w:sz w:val="24"/>
          <w:szCs w:val="24"/>
        </w:rPr>
        <w:t>Karty upominkowe na zakupy w Zalando</w:t>
      </w:r>
      <w:bookmarkStart w:id="0" w:name="_GoBack"/>
      <w:bookmarkEnd w:id="0"/>
      <w:r>
        <w:rPr>
          <w:rFonts w:ascii="Times New Roman" w:eastAsia="Times New Roman" w:hAnsi="Times New Roman" w:cs="Times New Roman"/>
          <w:sz w:val="24"/>
          <w:szCs w:val="24"/>
        </w:rPr>
        <w:t xml:space="preserve"> stanowią nagrody w konkursie i są jednoosobowe. </w:t>
      </w:r>
    </w:p>
    <w:p w:rsidR="009C2BC8" w:rsidRDefault="00633CB4">
      <w:pPr>
        <w:jc w:val="both"/>
      </w:pPr>
      <w:r>
        <w:rPr>
          <w:rFonts w:ascii="Times New Roman" w:eastAsia="Times New Roman" w:hAnsi="Times New Roman" w:cs="Times New Roman"/>
          <w:sz w:val="24"/>
          <w:szCs w:val="24"/>
        </w:rPr>
        <w:t>5.5. Warunkiem otrzymania nagród jest spełnienie przez zdobywcę nagrody wszystkich postanowień niniejszego Regulaminu.</w:t>
      </w:r>
    </w:p>
    <w:p w:rsidR="009C2BC8" w:rsidRDefault="009C2BC8">
      <w:pPr>
        <w:jc w:val="both"/>
      </w:pPr>
    </w:p>
    <w:p w:rsidR="009C2BC8" w:rsidRDefault="009C2BC8">
      <w:pPr>
        <w:jc w:val="both"/>
      </w:pPr>
    </w:p>
    <w:p w:rsidR="009C2BC8" w:rsidRDefault="009C2BC8">
      <w:pPr>
        <w:jc w:val="both"/>
      </w:pPr>
    </w:p>
    <w:p w:rsidR="009C2BC8" w:rsidRDefault="009C2BC8">
      <w:pPr>
        <w:jc w:val="both"/>
      </w:pPr>
    </w:p>
    <w:p w:rsidR="009C2BC8" w:rsidRDefault="00633CB4">
      <w:pPr>
        <w:jc w:val="center"/>
      </w:pPr>
      <w:r>
        <w:rPr>
          <w:rFonts w:ascii="Times New Roman" w:eastAsia="Times New Roman" w:hAnsi="Times New Roman" w:cs="Times New Roman"/>
          <w:b/>
          <w:sz w:val="24"/>
          <w:szCs w:val="24"/>
        </w:rPr>
        <w:t>6. ODBIÓR NAGRODY</w:t>
      </w:r>
    </w:p>
    <w:p w:rsidR="009C2BC8" w:rsidRDefault="009C2BC8">
      <w:pPr>
        <w:jc w:val="both"/>
      </w:pPr>
    </w:p>
    <w:p w:rsidR="009C2BC8" w:rsidRDefault="00633CB4">
      <w:pPr>
        <w:jc w:val="both"/>
      </w:pPr>
      <w:r>
        <w:rPr>
          <w:rFonts w:ascii="Times New Roman" w:eastAsia="Times New Roman" w:hAnsi="Times New Roman" w:cs="Times New Roman"/>
          <w:sz w:val="24"/>
          <w:szCs w:val="24"/>
        </w:rPr>
        <w:t xml:space="preserve">6.1. Zdobywca nagrody zostanie poinformowany o tym fakcie </w:t>
      </w:r>
      <w:r w:rsidR="00721DC3">
        <w:rPr>
          <w:rFonts w:ascii="Times New Roman" w:eastAsia="Times New Roman" w:hAnsi="Times New Roman" w:cs="Times New Roman"/>
          <w:sz w:val="24"/>
          <w:szCs w:val="24"/>
        </w:rPr>
        <w:t>przez konto na Instagramie</w:t>
      </w:r>
      <w:r>
        <w:rPr>
          <w:rFonts w:ascii="Times New Roman" w:eastAsia="Times New Roman" w:hAnsi="Times New Roman" w:cs="Times New Roman"/>
          <w:sz w:val="24"/>
          <w:szCs w:val="24"/>
        </w:rPr>
        <w:t xml:space="preserve"> przez przedst</w:t>
      </w:r>
      <w:r w:rsidR="00D74352">
        <w:rPr>
          <w:rFonts w:ascii="Times New Roman" w:eastAsia="Times New Roman" w:hAnsi="Times New Roman" w:cs="Times New Roman"/>
          <w:sz w:val="24"/>
          <w:szCs w:val="24"/>
        </w:rPr>
        <w:t xml:space="preserve">awiciela Burdy nie później niż </w:t>
      </w:r>
      <w:r w:rsidR="00182D7D">
        <w:rPr>
          <w:rFonts w:ascii="Times New Roman" w:eastAsia="Times New Roman" w:hAnsi="Times New Roman" w:cs="Times New Roman"/>
          <w:sz w:val="24"/>
          <w:szCs w:val="24"/>
        </w:rPr>
        <w:t xml:space="preserve">5 sierpnia </w:t>
      </w:r>
      <w:r>
        <w:rPr>
          <w:rFonts w:ascii="Times New Roman" w:eastAsia="Times New Roman" w:hAnsi="Times New Roman" w:cs="Times New Roman"/>
          <w:sz w:val="24"/>
          <w:szCs w:val="24"/>
        </w:rPr>
        <w:t xml:space="preserve">2016 r. </w:t>
      </w:r>
    </w:p>
    <w:p w:rsidR="009C2BC8" w:rsidRDefault="00D74352">
      <w:pPr>
        <w:jc w:val="both"/>
      </w:pPr>
      <w:r>
        <w:rPr>
          <w:rFonts w:ascii="Times New Roman" w:eastAsia="Times New Roman" w:hAnsi="Times New Roman" w:cs="Times New Roman"/>
          <w:sz w:val="24"/>
          <w:szCs w:val="24"/>
        </w:rPr>
        <w:t>6.2</w:t>
      </w:r>
      <w:r w:rsidR="00633CB4">
        <w:rPr>
          <w:rFonts w:ascii="Times New Roman" w:eastAsia="Times New Roman" w:hAnsi="Times New Roman" w:cs="Times New Roman"/>
          <w:sz w:val="24"/>
          <w:szCs w:val="24"/>
        </w:rPr>
        <w:t>. W żadnym wypadku osobom nagrodzonym nie przysługuje prawo do zamiany nagrody na jej ekwiwalent pieniężny lub rzecz innego rodzaju.</w:t>
      </w:r>
    </w:p>
    <w:p w:rsidR="009C2BC8" w:rsidRDefault="00D74352">
      <w:pPr>
        <w:jc w:val="both"/>
      </w:pPr>
      <w:r>
        <w:rPr>
          <w:rFonts w:ascii="Times New Roman" w:eastAsia="Times New Roman" w:hAnsi="Times New Roman" w:cs="Times New Roman"/>
          <w:sz w:val="24"/>
          <w:szCs w:val="24"/>
        </w:rPr>
        <w:t>6.3</w:t>
      </w:r>
      <w:r w:rsidR="00633CB4">
        <w:rPr>
          <w:rFonts w:ascii="Times New Roman" w:eastAsia="Times New Roman" w:hAnsi="Times New Roman" w:cs="Times New Roman"/>
          <w:sz w:val="24"/>
          <w:szCs w:val="24"/>
        </w:rPr>
        <w:t>. Uczestnik nie może przenieść prawa do odbioru przyznanych nagród na osoby trzecie, chyba, że Organizator wyrazi na to pisemną zgodę.</w:t>
      </w:r>
    </w:p>
    <w:p w:rsidR="009C2BC8" w:rsidRDefault="00D74352">
      <w:pPr>
        <w:jc w:val="both"/>
      </w:pPr>
      <w:r>
        <w:rPr>
          <w:rFonts w:ascii="Times New Roman" w:eastAsia="Times New Roman" w:hAnsi="Times New Roman" w:cs="Times New Roman"/>
          <w:sz w:val="24"/>
          <w:szCs w:val="24"/>
        </w:rPr>
        <w:t>6.4</w:t>
      </w:r>
      <w:r w:rsidR="00633CB4">
        <w:rPr>
          <w:rFonts w:ascii="Times New Roman" w:eastAsia="Times New Roman" w:hAnsi="Times New Roman" w:cs="Times New Roman"/>
          <w:sz w:val="24"/>
          <w:szCs w:val="24"/>
        </w:rPr>
        <w:t>. W przypadku rezygnacji z odbioru nagrody, Organizator nie będzie zobowiązany do wypłaty jej równowartości, ani pokrycia jakichkolwiek kosztów poniesionych przez uczestnika. </w:t>
      </w:r>
    </w:p>
    <w:p w:rsidR="009C2BC8" w:rsidRDefault="00D74352">
      <w:pPr>
        <w:jc w:val="both"/>
      </w:pPr>
      <w:r>
        <w:rPr>
          <w:rFonts w:ascii="Times New Roman" w:eastAsia="Times New Roman" w:hAnsi="Times New Roman" w:cs="Times New Roman"/>
          <w:sz w:val="24"/>
          <w:szCs w:val="24"/>
        </w:rPr>
        <w:t>6.5</w:t>
      </w:r>
      <w:r w:rsidR="00633CB4">
        <w:rPr>
          <w:rFonts w:ascii="Times New Roman" w:eastAsia="Times New Roman" w:hAnsi="Times New Roman" w:cs="Times New Roman"/>
          <w:sz w:val="24"/>
          <w:szCs w:val="24"/>
        </w:rPr>
        <w:t xml:space="preserve">. Organizator nie ponosi odpowiedzialności za podanie nieprawdziwych danych osobowych przez Uczestnika, za zmianę miejsca pobytu uczestnika w czasie trwania </w:t>
      </w:r>
      <w:r w:rsidR="00633CB4">
        <w:rPr>
          <w:rFonts w:ascii="Times New Roman" w:eastAsia="Times New Roman" w:hAnsi="Times New Roman" w:cs="Times New Roman"/>
          <w:sz w:val="24"/>
          <w:szCs w:val="24"/>
        </w:rPr>
        <w:lastRenderedPageBreak/>
        <w:t>konkursu lub zmianę innych danych osobowych, które zostały zamieszczone w e-mailu, a które uniemożliwiają odszukanie uczestnika  w celu wydania mu nagrody. </w:t>
      </w:r>
    </w:p>
    <w:p w:rsidR="009C2BC8" w:rsidRDefault="00633CB4">
      <w:pPr>
        <w:jc w:val="both"/>
      </w:pPr>
      <w:r>
        <w:rPr>
          <w:rFonts w:ascii="Times New Roman" w:eastAsia="Times New Roman" w:hAnsi="Times New Roman" w:cs="Times New Roman"/>
          <w:sz w:val="24"/>
          <w:szCs w:val="24"/>
        </w:rPr>
        <w:t>6.</w:t>
      </w:r>
      <w:r w:rsidR="00D74352">
        <w:rPr>
          <w:rFonts w:ascii="Times New Roman" w:eastAsia="Times New Roman" w:hAnsi="Times New Roman" w:cs="Times New Roman"/>
          <w:sz w:val="24"/>
          <w:szCs w:val="24"/>
        </w:rPr>
        <w:t>6</w:t>
      </w:r>
      <w:r>
        <w:rPr>
          <w:rFonts w:ascii="Times New Roman" w:eastAsia="Times New Roman" w:hAnsi="Times New Roman" w:cs="Times New Roman"/>
          <w:sz w:val="24"/>
          <w:szCs w:val="24"/>
        </w:rPr>
        <w:t>. Organizator nie ponosi odpowiedzialności za nie dojście do adresata prawidłowo wysłanego powiadomienia o wygranej i związany z tym przepadek nagrody.</w:t>
      </w:r>
    </w:p>
    <w:p w:rsidR="009C2BC8" w:rsidRDefault="009C2BC8">
      <w:pPr>
        <w:jc w:val="both"/>
      </w:pPr>
    </w:p>
    <w:p w:rsidR="009C2BC8" w:rsidRDefault="009C2BC8">
      <w:pPr>
        <w:jc w:val="both"/>
      </w:pPr>
    </w:p>
    <w:p w:rsidR="009C2BC8" w:rsidRDefault="00633CB4">
      <w:pPr>
        <w:jc w:val="center"/>
      </w:pPr>
      <w:r>
        <w:rPr>
          <w:rFonts w:ascii="Times New Roman" w:eastAsia="Times New Roman" w:hAnsi="Times New Roman" w:cs="Times New Roman"/>
          <w:b/>
          <w:sz w:val="24"/>
          <w:szCs w:val="24"/>
        </w:rPr>
        <w:t>7. POSTANOWIENIA KOŃCOWE</w:t>
      </w:r>
    </w:p>
    <w:p w:rsidR="009C2BC8" w:rsidRDefault="009C2BC8">
      <w:pPr>
        <w:jc w:val="center"/>
      </w:pPr>
    </w:p>
    <w:p w:rsidR="009C2BC8" w:rsidRDefault="00633CB4">
      <w:pPr>
        <w:jc w:val="both"/>
      </w:pPr>
      <w:r>
        <w:rPr>
          <w:rFonts w:ascii="Times New Roman" w:eastAsia="Times New Roman" w:hAnsi="Times New Roman" w:cs="Times New Roman"/>
          <w:sz w:val="24"/>
          <w:szCs w:val="24"/>
        </w:rPr>
        <w:t>7.1. Wszelkie spory wynikłe z tytułu wykonania zobowiązań związanych z niniejszym konkursem będą rozstrzygane przez sąd właściwy dla siedziby Organizatora. </w:t>
      </w:r>
    </w:p>
    <w:p w:rsidR="009C2BC8" w:rsidRDefault="00633CB4">
      <w:pPr>
        <w:jc w:val="both"/>
      </w:pPr>
      <w:r>
        <w:rPr>
          <w:rFonts w:ascii="Times New Roman" w:eastAsia="Times New Roman" w:hAnsi="Times New Roman" w:cs="Times New Roman"/>
          <w:sz w:val="24"/>
          <w:szCs w:val="24"/>
        </w:rPr>
        <w:t>7.2. W kwestiach nieuregulowanych niniejszym Regulaminem stosuje się przepisy kodeksu cywilnego. Biorąc udział w konkursie uczestnik wyraża zgodę na zastosowanie się do niniejszego Regulaminu.</w:t>
      </w:r>
    </w:p>
    <w:p w:rsidR="009C2BC8" w:rsidRDefault="009C2BC8">
      <w:pPr>
        <w:jc w:val="both"/>
      </w:pPr>
    </w:p>
    <w:p w:rsidR="009C2BC8" w:rsidRDefault="009C2BC8">
      <w:pPr>
        <w:jc w:val="right"/>
      </w:pPr>
    </w:p>
    <w:p w:rsidR="009C2BC8" w:rsidRDefault="00633CB4">
      <w:pPr>
        <w:jc w:val="right"/>
      </w:pPr>
      <w:r>
        <w:rPr>
          <w:rFonts w:ascii="Times New Roman" w:eastAsia="Times New Roman" w:hAnsi="Times New Roman" w:cs="Times New Roman"/>
          <w:sz w:val="24"/>
          <w:szCs w:val="24"/>
        </w:rPr>
        <w:t>Organizator</w:t>
      </w:r>
    </w:p>
    <w:p w:rsidR="009C2BC8" w:rsidRDefault="009C2BC8">
      <w:pPr>
        <w:jc w:val="both"/>
      </w:pPr>
    </w:p>
    <w:p w:rsidR="009C2BC8" w:rsidRDefault="009C2BC8">
      <w:pPr>
        <w:jc w:val="both"/>
      </w:pPr>
    </w:p>
    <w:p w:rsidR="009C2BC8" w:rsidRDefault="009C2BC8">
      <w:pPr>
        <w:jc w:val="both"/>
      </w:pPr>
    </w:p>
    <w:sectPr w:rsidR="009C2BC8">
      <w:pgSz w:w="11905" w:h="16837"/>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9C2BC8"/>
    <w:rsid w:val="000A7394"/>
    <w:rsid w:val="00173F67"/>
    <w:rsid w:val="00182D7D"/>
    <w:rsid w:val="00633CB4"/>
    <w:rsid w:val="00721DC3"/>
    <w:rsid w:val="009C2BC8"/>
    <w:rsid w:val="00AD0ACD"/>
    <w:rsid w:val="00D74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4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4405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Gosiewska</dc:creator>
  <cp:lastModifiedBy>Olga Osowska</cp:lastModifiedBy>
  <cp:revision>2</cp:revision>
  <dcterms:created xsi:type="dcterms:W3CDTF">2016-07-13T12:17:00Z</dcterms:created>
  <dcterms:modified xsi:type="dcterms:W3CDTF">2016-07-13T12:17:00Z</dcterms:modified>
</cp:coreProperties>
</file>